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3BF28" w14:textId="77777777" w:rsidR="004838DF" w:rsidRPr="004A3DD8" w:rsidRDefault="005C2CD2">
      <w:pPr>
        <w:rPr>
          <w:rFonts w:ascii="Abadi" w:hAnsi="Abadi"/>
          <w:b/>
          <w:sz w:val="36"/>
          <w:szCs w:val="36"/>
        </w:rPr>
      </w:pPr>
      <w:r w:rsidRPr="004A3DD8">
        <w:rPr>
          <w:rFonts w:ascii="Abadi" w:hAnsi="Abadi"/>
          <w:b/>
          <w:sz w:val="36"/>
          <w:szCs w:val="36"/>
        </w:rPr>
        <w:t>Wisuda &amp; Resepsi Pernikahan</w:t>
      </w:r>
    </w:p>
    <w:p w14:paraId="7A4925CA" w14:textId="77777777" w:rsidR="005C2CD2" w:rsidRPr="00123A90" w:rsidRDefault="005C2CD2">
      <w:pPr>
        <w:rPr>
          <w:rFonts w:ascii="Abadi" w:hAnsi="Abadi"/>
          <w:i/>
          <w:sz w:val="24"/>
          <w:szCs w:val="24"/>
        </w:rPr>
      </w:pPr>
      <w:r w:rsidRPr="00123A90">
        <w:rPr>
          <w:rFonts w:ascii="Abadi" w:hAnsi="Abadi"/>
          <w:sz w:val="24"/>
          <w:szCs w:val="24"/>
        </w:rPr>
        <w:t xml:space="preserve">Oleh: </w:t>
      </w:r>
      <w:r w:rsidRPr="00123A90">
        <w:rPr>
          <w:rFonts w:ascii="Abadi" w:hAnsi="Abadi"/>
          <w:i/>
          <w:sz w:val="24"/>
          <w:szCs w:val="24"/>
        </w:rPr>
        <w:t>Abdurrahman Jemat</w:t>
      </w:r>
    </w:p>
    <w:p w14:paraId="633BA26D" w14:textId="7DB4C96C" w:rsidR="005C2CD2" w:rsidRPr="00123A90" w:rsidRDefault="005C2CD2">
      <w:pPr>
        <w:rPr>
          <w:rFonts w:ascii="Abadi" w:hAnsi="Abadi"/>
          <w:sz w:val="24"/>
          <w:szCs w:val="24"/>
        </w:rPr>
      </w:pPr>
      <w:r w:rsidRPr="00123A90">
        <w:rPr>
          <w:rFonts w:ascii="Abadi" w:hAnsi="Abadi"/>
          <w:sz w:val="24"/>
          <w:szCs w:val="24"/>
        </w:rPr>
        <w:t>Sebenarnya tidak ada hubungan antara wisuda dengan resepsi pernikahan. Kalaupun ada, karena wisuda sering dijadikan alasan</w:t>
      </w:r>
      <w:r w:rsidR="00B3214F" w:rsidRPr="00123A90">
        <w:rPr>
          <w:rFonts w:ascii="Abadi" w:hAnsi="Abadi"/>
          <w:sz w:val="24"/>
          <w:szCs w:val="24"/>
        </w:rPr>
        <w:t xml:space="preserve"> </w:t>
      </w:r>
      <w:r w:rsidRPr="00123A90">
        <w:rPr>
          <w:rFonts w:ascii="Abadi" w:hAnsi="Abadi"/>
          <w:sz w:val="24"/>
          <w:szCs w:val="24"/>
        </w:rPr>
        <w:t xml:space="preserve">menunda pernikahan. </w:t>
      </w:r>
    </w:p>
    <w:p w14:paraId="46020CA2" w14:textId="77777777" w:rsidR="00123A90" w:rsidRDefault="00123A90">
      <w:pPr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  <w:lang w:val="en-US"/>
        </w:rPr>
        <w:t>Acara w</w:t>
      </w:r>
      <w:r w:rsidR="005C2CD2" w:rsidRPr="00123A90">
        <w:rPr>
          <w:rFonts w:ascii="Abadi" w:hAnsi="Abadi"/>
          <w:sz w:val="24"/>
          <w:szCs w:val="24"/>
        </w:rPr>
        <w:t xml:space="preserve">isuda </w:t>
      </w:r>
      <w:proofErr w:type="spellStart"/>
      <w:r>
        <w:rPr>
          <w:rFonts w:ascii="Abadi" w:hAnsi="Abadi"/>
          <w:sz w:val="24"/>
          <w:szCs w:val="24"/>
          <w:lang w:val="en-US"/>
        </w:rPr>
        <w:t>esensinya</w:t>
      </w:r>
      <w:proofErr w:type="spellEnd"/>
      <w:r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>
        <w:rPr>
          <w:rFonts w:ascii="Abadi" w:hAnsi="Abadi"/>
          <w:sz w:val="24"/>
          <w:szCs w:val="24"/>
          <w:lang w:val="en-US"/>
        </w:rPr>
        <w:t>memang</w:t>
      </w:r>
      <w:proofErr w:type="spellEnd"/>
      <w:r w:rsidR="00B3214F" w:rsidRPr="00123A90">
        <w:rPr>
          <w:rFonts w:ascii="Abadi" w:hAnsi="Abadi"/>
          <w:sz w:val="24"/>
          <w:szCs w:val="24"/>
        </w:rPr>
        <w:t xml:space="preserve"> sama dengan rese</w:t>
      </w:r>
      <w:r w:rsidR="005C2CD2" w:rsidRPr="00123A90">
        <w:rPr>
          <w:rFonts w:ascii="Abadi" w:hAnsi="Abadi"/>
          <w:sz w:val="24"/>
          <w:szCs w:val="24"/>
        </w:rPr>
        <w:t>psi pernikahan</w:t>
      </w:r>
      <w:r w:rsidR="00907967" w:rsidRPr="00123A90">
        <w:rPr>
          <w:rFonts w:ascii="Abadi" w:hAnsi="Abadi"/>
          <w:sz w:val="24"/>
          <w:szCs w:val="24"/>
        </w:rPr>
        <w:t xml:space="preserve">, </w:t>
      </w:r>
      <w:r w:rsidR="00B3214F" w:rsidRPr="00123A90">
        <w:rPr>
          <w:rFonts w:ascii="Abadi" w:hAnsi="Abadi"/>
          <w:sz w:val="24"/>
          <w:szCs w:val="24"/>
        </w:rPr>
        <w:t xml:space="preserve">hanya </w:t>
      </w:r>
      <w:r w:rsidR="005C2CD2" w:rsidRPr="00123A90">
        <w:rPr>
          <w:rFonts w:ascii="Abadi" w:hAnsi="Abadi"/>
          <w:sz w:val="24"/>
          <w:szCs w:val="24"/>
        </w:rPr>
        <w:t xml:space="preserve">acara serimonial untuk mengumumkan keberhasilan.  Namun bagi banyak orang, wisuda dan resepsi pernikahan  </w:t>
      </w:r>
      <w:r w:rsidR="00B3214F" w:rsidRPr="00123A90">
        <w:rPr>
          <w:rFonts w:ascii="Abadi" w:hAnsi="Abadi"/>
          <w:sz w:val="24"/>
          <w:szCs w:val="24"/>
        </w:rPr>
        <w:t>sangat di</w:t>
      </w:r>
      <w:r w:rsidR="005C2CD2" w:rsidRPr="00123A90">
        <w:rPr>
          <w:rFonts w:ascii="Abadi" w:hAnsi="Abadi"/>
          <w:sz w:val="24"/>
          <w:szCs w:val="24"/>
        </w:rPr>
        <w:t>spesial</w:t>
      </w:r>
      <w:r w:rsidR="00B3214F" w:rsidRPr="00123A90">
        <w:rPr>
          <w:rFonts w:ascii="Abadi" w:hAnsi="Abadi"/>
          <w:sz w:val="24"/>
          <w:szCs w:val="24"/>
        </w:rPr>
        <w:t>kan</w:t>
      </w:r>
      <w:r w:rsidR="005C2CD2" w:rsidRPr="00123A90">
        <w:rPr>
          <w:rFonts w:ascii="Abadi" w:hAnsi="Abadi"/>
          <w:sz w:val="24"/>
          <w:szCs w:val="24"/>
        </w:rPr>
        <w:t xml:space="preserve">, sehingga </w:t>
      </w:r>
      <w:r w:rsidR="00907967" w:rsidRPr="00123A90">
        <w:rPr>
          <w:rFonts w:ascii="Abadi" w:hAnsi="Abadi"/>
          <w:sz w:val="24"/>
          <w:szCs w:val="24"/>
        </w:rPr>
        <w:t>perlu ada</w:t>
      </w:r>
      <w:r w:rsidR="005C2CD2" w:rsidRPr="00123A90">
        <w:rPr>
          <w:rFonts w:ascii="Abadi" w:hAnsi="Abadi"/>
          <w:sz w:val="24"/>
          <w:szCs w:val="24"/>
        </w:rPr>
        <w:t xml:space="preserve"> “keheboan” menjelang dan pada pelaksanaan. Bagi mereka, </w:t>
      </w:r>
      <w:proofErr w:type="spellStart"/>
      <w:r>
        <w:rPr>
          <w:rFonts w:ascii="Abadi" w:hAnsi="Abadi"/>
          <w:sz w:val="24"/>
          <w:szCs w:val="24"/>
          <w:lang w:val="en-US"/>
        </w:rPr>
        <w:t>makin</w:t>
      </w:r>
      <w:proofErr w:type="spellEnd"/>
      <w:r w:rsidR="005C2CD2" w:rsidRPr="00123A90">
        <w:rPr>
          <w:rFonts w:ascii="Abadi" w:hAnsi="Abadi"/>
          <w:sz w:val="24"/>
          <w:szCs w:val="24"/>
        </w:rPr>
        <w:t xml:space="preserve"> meriah </w:t>
      </w:r>
      <w:r w:rsidR="00907967" w:rsidRPr="00123A90">
        <w:rPr>
          <w:rFonts w:ascii="Abadi" w:hAnsi="Abadi"/>
          <w:sz w:val="24"/>
          <w:szCs w:val="24"/>
        </w:rPr>
        <w:t xml:space="preserve">acara </w:t>
      </w:r>
      <w:r w:rsidR="005C2CD2" w:rsidRPr="00123A90">
        <w:rPr>
          <w:rFonts w:ascii="Abadi" w:hAnsi="Abadi"/>
          <w:sz w:val="24"/>
          <w:szCs w:val="24"/>
        </w:rPr>
        <w:t>semakin memberikan kebanggaan</w:t>
      </w:r>
      <w:r w:rsidR="00734A0A" w:rsidRPr="00123A90">
        <w:rPr>
          <w:rFonts w:ascii="Abadi" w:hAnsi="Abadi"/>
          <w:sz w:val="24"/>
          <w:szCs w:val="24"/>
        </w:rPr>
        <w:t>.</w:t>
      </w:r>
      <w:r w:rsidR="005C2CD2" w:rsidRPr="00123A90">
        <w:rPr>
          <w:rFonts w:ascii="Abadi" w:hAnsi="Abadi"/>
          <w:sz w:val="24"/>
          <w:szCs w:val="24"/>
        </w:rPr>
        <w:t xml:space="preserve"> </w:t>
      </w:r>
    </w:p>
    <w:p w14:paraId="01D32D1B" w14:textId="7826B52E" w:rsidR="005C2CD2" w:rsidRPr="00123A90" w:rsidRDefault="00907967">
      <w:pPr>
        <w:rPr>
          <w:rFonts w:ascii="Abadi" w:hAnsi="Abadi"/>
          <w:sz w:val="24"/>
          <w:szCs w:val="24"/>
        </w:rPr>
      </w:pPr>
      <w:r w:rsidRPr="00123A90">
        <w:rPr>
          <w:rFonts w:ascii="Abadi" w:hAnsi="Abadi"/>
          <w:sz w:val="24"/>
          <w:szCs w:val="24"/>
        </w:rPr>
        <w:t>Padahal resepsi pernikahan t</w:t>
      </w:r>
      <w:r w:rsidR="007A14E6" w:rsidRPr="00123A90">
        <w:rPr>
          <w:rFonts w:ascii="Abadi" w:hAnsi="Abadi"/>
          <w:sz w:val="24"/>
          <w:szCs w:val="24"/>
        </w:rPr>
        <w:t>id</w:t>
      </w:r>
      <w:r w:rsidRPr="00123A90">
        <w:rPr>
          <w:rFonts w:ascii="Abadi" w:hAnsi="Abadi"/>
          <w:sz w:val="24"/>
          <w:szCs w:val="24"/>
        </w:rPr>
        <w:t xml:space="preserve">ak </w:t>
      </w:r>
      <w:r w:rsidR="007A14E6" w:rsidRPr="00123A90">
        <w:rPr>
          <w:rFonts w:ascii="Abadi" w:hAnsi="Abadi"/>
          <w:sz w:val="24"/>
          <w:szCs w:val="24"/>
        </w:rPr>
        <w:t>ber</w:t>
      </w:r>
      <w:r w:rsidRPr="00123A90">
        <w:rPr>
          <w:rFonts w:ascii="Abadi" w:hAnsi="Abadi"/>
          <w:sz w:val="24"/>
          <w:szCs w:val="24"/>
        </w:rPr>
        <w:t xml:space="preserve">dampak pada </w:t>
      </w:r>
      <w:r w:rsidR="00035A82" w:rsidRPr="00123A90">
        <w:rPr>
          <w:rFonts w:ascii="Abadi" w:hAnsi="Abadi"/>
          <w:sz w:val="24"/>
          <w:szCs w:val="24"/>
        </w:rPr>
        <w:t xml:space="preserve">sahnya </w:t>
      </w:r>
      <w:r w:rsidRPr="00123A90">
        <w:rPr>
          <w:rFonts w:ascii="Abadi" w:hAnsi="Abadi"/>
          <w:sz w:val="24"/>
          <w:szCs w:val="24"/>
        </w:rPr>
        <w:t>perkawinan</w:t>
      </w:r>
      <w:r w:rsidR="00123A90">
        <w:rPr>
          <w:rFonts w:ascii="Abadi" w:hAnsi="Abadi"/>
          <w:sz w:val="24"/>
          <w:szCs w:val="24"/>
          <w:lang w:val="en-US"/>
        </w:rPr>
        <w:t>. J</w:t>
      </w:r>
      <w:r w:rsidR="00035A82" w:rsidRPr="00123A90">
        <w:rPr>
          <w:rFonts w:ascii="Abadi" w:hAnsi="Abadi"/>
          <w:sz w:val="24"/>
          <w:szCs w:val="24"/>
        </w:rPr>
        <w:t xml:space="preserve">ika </w:t>
      </w:r>
      <w:r w:rsidRPr="00123A90">
        <w:rPr>
          <w:rFonts w:ascii="Abadi" w:hAnsi="Abadi"/>
          <w:sz w:val="24"/>
          <w:szCs w:val="24"/>
        </w:rPr>
        <w:t>ijab qabul atau ikrar perkawinan</w:t>
      </w:r>
      <w:r w:rsidR="00035A82" w:rsidRPr="00123A90">
        <w:rPr>
          <w:rFonts w:ascii="Abadi" w:hAnsi="Abadi"/>
          <w:sz w:val="24"/>
          <w:szCs w:val="24"/>
        </w:rPr>
        <w:t xml:space="preserve">  sudah dilaksanakan</w:t>
      </w:r>
      <w:r w:rsidR="00123A90">
        <w:rPr>
          <w:rFonts w:ascii="Abadi" w:hAnsi="Abadi"/>
          <w:sz w:val="24"/>
          <w:szCs w:val="24"/>
          <w:lang w:val="en-US"/>
        </w:rPr>
        <w:t xml:space="preserve">, </w:t>
      </w:r>
      <w:r w:rsidR="00035A82" w:rsidRPr="00123A90">
        <w:rPr>
          <w:rFonts w:ascii="Abadi" w:hAnsi="Abadi"/>
          <w:sz w:val="24"/>
          <w:szCs w:val="24"/>
        </w:rPr>
        <w:t xml:space="preserve"> maka sah juga per</w:t>
      </w:r>
      <w:r w:rsidR="00B3214F" w:rsidRPr="00123A90">
        <w:rPr>
          <w:rFonts w:ascii="Abadi" w:hAnsi="Abadi"/>
          <w:sz w:val="24"/>
          <w:szCs w:val="24"/>
        </w:rPr>
        <w:t>nikahan</w:t>
      </w:r>
      <w:r w:rsidR="00123A90">
        <w:rPr>
          <w:rFonts w:ascii="Abadi" w:hAnsi="Abadi"/>
          <w:sz w:val="24"/>
          <w:szCs w:val="24"/>
          <w:lang w:val="en-US"/>
        </w:rPr>
        <w:t xml:space="preserve"> --</w:t>
      </w:r>
      <w:r w:rsidRPr="00123A90">
        <w:rPr>
          <w:rFonts w:ascii="Abadi" w:hAnsi="Abadi"/>
          <w:sz w:val="24"/>
          <w:szCs w:val="24"/>
        </w:rPr>
        <w:t xml:space="preserve"> </w:t>
      </w:r>
      <w:r w:rsidR="007A14E6" w:rsidRPr="00123A90">
        <w:rPr>
          <w:rFonts w:ascii="Abadi" w:hAnsi="Abadi"/>
          <w:sz w:val="24"/>
          <w:szCs w:val="24"/>
        </w:rPr>
        <w:t xml:space="preserve">ada atau </w:t>
      </w:r>
      <w:r w:rsidRPr="00123A90">
        <w:rPr>
          <w:rFonts w:ascii="Abadi" w:hAnsi="Abadi"/>
          <w:sz w:val="24"/>
          <w:szCs w:val="24"/>
        </w:rPr>
        <w:t xml:space="preserve"> tanpa resepsi </w:t>
      </w:r>
      <w:r w:rsidR="00123A90">
        <w:rPr>
          <w:rFonts w:ascii="Abadi" w:hAnsi="Abadi"/>
          <w:sz w:val="24"/>
          <w:szCs w:val="24"/>
          <w:lang w:val="en-US"/>
        </w:rPr>
        <w:t>d</w:t>
      </w:r>
      <w:r w:rsidR="00734A0A" w:rsidRPr="00123A90">
        <w:rPr>
          <w:rFonts w:ascii="Abadi" w:hAnsi="Abadi"/>
          <w:sz w:val="24"/>
          <w:szCs w:val="24"/>
        </w:rPr>
        <w:t>iselenggarakan</w:t>
      </w:r>
      <w:r w:rsidRPr="00123A90">
        <w:rPr>
          <w:rFonts w:ascii="Abadi" w:hAnsi="Abadi"/>
          <w:sz w:val="24"/>
          <w:szCs w:val="24"/>
        </w:rPr>
        <w:t>. Begitu juga dengan wisuda, tak memberi dampak pada gelar kes</w:t>
      </w:r>
      <w:r w:rsidR="00035A82" w:rsidRPr="00123A90">
        <w:rPr>
          <w:rFonts w:ascii="Abadi" w:hAnsi="Abadi"/>
          <w:sz w:val="24"/>
          <w:szCs w:val="24"/>
        </w:rPr>
        <w:t xml:space="preserve">arjanaan.  </w:t>
      </w:r>
      <w:r w:rsidR="00123A90">
        <w:rPr>
          <w:rFonts w:ascii="Abadi" w:hAnsi="Abadi"/>
          <w:sz w:val="24"/>
          <w:szCs w:val="24"/>
          <w:lang w:val="en-US"/>
        </w:rPr>
        <w:t>B</w:t>
      </w:r>
      <w:r w:rsidR="00035A82" w:rsidRPr="00123A90">
        <w:rPr>
          <w:rFonts w:ascii="Abadi" w:hAnsi="Abadi"/>
          <w:sz w:val="24"/>
          <w:szCs w:val="24"/>
        </w:rPr>
        <w:t xml:space="preserve">ila sudah lulus semua matakuliah maka </w:t>
      </w:r>
      <w:r w:rsidRPr="00123A90">
        <w:rPr>
          <w:rFonts w:ascii="Abadi" w:hAnsi="Abadi"/>
          <w:sz w:val="24"/>
          <w:szCs w:val="24"/>
        </w:rPr>
        <w:t>gelar sarjana sudah di tangan</w:t>
      </w:r>
      <w:r w:rsidR="00123A90">
        <w:rPr>
          <w:rFonts w:ascii="Abadi" w:hAnsi="Abadi"/>
          <w:sz w:val="24"/>
          <w:szCs w:val="24"/>
          <w:lang w:val="en-US"/>
        </w:rPr>
        <w:t xml:space="preserve"> --- </w:t>
      </w:r>
      <w:proofErr w:type="spellStart"/>
      <w:r w:rsidR="00123A90">
        <w:rPr>
          <w:rFonts w:ascii="Abadi" w:hAnsi="Abadi"/>
          <w:sz w:val="24"/>
          <w:szCs w:val="24"/>
          <w:lang w:val="en-US"/>
        </w:rPr>
        <w:t>ada</w:t>
      </w:r>
      <w:proofErr w:type="spellEnd"/>
      <w:r w:rsidR="00123A90"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 w:rsidR="00123A90">
        <w:rPr>
          <w:rFonts w:ascii="Abadi" w:hAnsi="Abadi"/>
          <w:sz w:val="24"/>
          <w:szCs w:val="24"/>
          <w:lang w:val="en-US"/>
        </w:rPr>
        <w:t>atau</w:t>
      </w:r>
      <w:proofErr w:type="spellEnd"/>
      <w:r w:rsidR="00123A90"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 w:rsidR="00123A90">
        <w:rPr>
          <w:rFonts w:ascii="Abadi" w:hAnsi="Abadi"/>
          <w:sz w:val="24"/>
          <w:szCs w:val="24"/>
          <w:lang w:val="en-US"/>
        </w:rPr>
        <w:t>tanpa</w:t>
      </w:r>
      <w:proofErr w:type="spellEnd"/>
      <w:r w:rsidR="00123A90"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 w:rsidR="00123A90">
        <w:rPr>
          <w:rFonts w:ascii="Abadi" w:hAnsi="Abadi"/>
          <w:sz w:val="24"/>
          <w:szCs w:val="24"/>
          <w:lang w:val="en-US"/>
        </w:rPr>
        <w:t>wisudaan</w:t>
      </w:r>
      <w:proofErr w:type="spellEnd"/>
      <w:r w:rsidRPr="00123A90">
        <w:rPr>
          <w:rFonts w:ascii="Abadi" w:hAnsi="Abadi"/>
          <w:sz w:val="24"/>
          <w:szCs w:val="24"/>
        </w:rPr>
        <w:t>.</w:t>
      </w:r>
    </w:p>
    <w:p w14:paraId="1D7621CD" w14:textId="3C8D1BB4" w:rsidR="007A14E6" w:rsidRPr="00123A90" w:rsidRDefault="00035A82">
      <w:pPr>
        <w:rPr>
          <w:rFonts w:ascii="Abadi" w:hAnsi="Abadi"/>
          <w:sz w:val="24"/>
          <w:szCs w:val="24"/>
        </w:rPr>
      </w:pPr>
      <w:r w:rsidRPr="00123A90">
        <w:rPr>
          <w:rFonts w:ascii="Abadi" w:hAnsi="Abadi"/>
          <w:sz w:val="24"/>
          <w:szCs w:val="24"/>
        </w:rPr>
        <w:t>Lalu apakah wisuda</w:t>
      </w:r>
      <w:r w:rsidR="00123A90">
        <w:rPr>
          <w:rFonts w:ascii="Abadi" w:hAnsi="Abadi"/>
          <w:sz w:val="24"/>
          <w:szCs w:val="24"/>
          <w:lang w:val="en-US"/>
        </w:rPr>
        <w:t xml:space="preserve"> dan </w:t>
      </w:r>
      <w:proofErr w:type="spellStart"/>
      <w:r w:rsidR="00123A90">
        <w:rPr>
          <w:rFonts w:ascii="Abadi" w:hAnsi="Abadi"/>
          <w:sz w:val="24"/>
          <w:szCs w:val="24"/>
          <w:lang w:val="en-US"/>
        </w:rPr>
        <w:t>pernikahan</w:t>
      </w:r>
      <w:proofErr w:type="spellEnd"/>
      <w:r w:rsidRPr="00123A90">
        <w:rPr>
          <w:rFonts w:ascii="Abadi" w:hAnsi="Abadi"/>
          <w:sz w:val="24"/>
          <w:szCs w:val="24"/>
        </w:rPr>
        <w:t xml:space="preserve"> perlu </w:t>
      </w:r>
      <w:r w:rsidR="00734A0A" w:rsidRPr="00123A90">
        <w:rPr>
          <w:rFonts w:ascii="Abadi" w:hAnsi="Abadi"/>
          <w:sz w:val="24"/>
          <w:szCs w:val="24"/>
        </w:rPr>
        <w:t>ke</w:t>
      </w:r>
      <w:r w:rsidR="00D047E1" w:rsidRPr="00123A90">
        <w:rPr>
          <w:rFonts w:ascii="Abadi" w:hAnsi="Abadi"/>
          <w:sz w:val="24"/>
          <w:szCs w:val="24"/>
        </w:rPr>
        <w:t>mewah</w:t>
      </w:r>
      <w:r w:rsidR="00734A0A" w:rsidRPr="00123A90">
        <w:rPr>
          <w:rFonts w:ascii="Abadi" w:hAnsi="Abadi"/>
          <w:sz w:val="24"/>
          <w:szCs w:val="24"/>
        </w:rPr>
        <w:t>an</w:t>
      </w:r>
      <w:r w:rsidRPr="00123A90">
        <w:rPr>
          <w:rFonts w:ascii="Abadi" w:hAnsi="Abadi"/>
          <w:sz w:val="24"/>
          <w:szCs w:val="24"/>
        </w:rPr>
        <w:t xml:space="preserve">? Tergantung keinginan dan kemampuan mereka yang menyelenggarakan.  Seperti halnya  perkawinan, ada yang cukup </w:t>
      </w:r>
      <w:proofErr w:type="spellStart"/>
      <w:r w:rsidR="00123A90">
        <w:rPr>
          <w:rFonts w:ascii="Abadi" w:hAnsi="Abadi"/>
          <w:sz w:val="24"/>
          <w:szCs w:val="24"/>
          <w:lang w:val="en-US"/>
        </w:rPr>
        <w:t>hanya</w:t>
      </w:r>
      <w:proofErr w:type="spellEnd"/>
      <w:r w:rsidR="00123A90">
        <w:rPr>
          <w:rFonts w:ascii="Abadi" w:hAnsi="Abadi"/>
          <w:sz w:val="24"/>
          <w:szCs w:val="24"/>
          <w:lang w:val="en-US"/>
        </w:rPr>
        <w:t xml:space="preserve"> </w:t>
      </w:r>
      <w:r w:rsidRPr="00123A90">
        <w:rPr>
          <w:rFonts w:ascii="Abadi" w:hAnsi="Abadi"/>
          <w:sz w:val="24"/>
          <w:szCs w:val="24"/>
        </w:rPr>
        <w:t xml:space="preserve">mengundang </w:t>
      </w:r>
      <w:r w:rsidR="00734A0A" w:rsidRPr="00123A90">
        <w:rPr>
          <w:rFonts w:ascii="Abadi" w:hAnsi="Abadi"/>
          <w:sz w:val="24"/>
          <w:szCs w:val="24"/>
        </w:rPr>
        <w:t xml:space="preserve"> tetangga, kerabat, </w:t>
      </w:r>
      <w:r w:rsidRPr="00123A90">
        <w:rPr>
          <w:rFonts w:ascii="Abadi" w:hAnsi="Abadi"/>
          <w:sz w:val="24"/>
          <w:szCs w:val="24"/>
        </w:rPr>
        <w:t>dan handai tolan, tapi banyak  juga yang menyenggarakan pesta</w:t>
      </w:r>
      <w:r w:rsidR="00B53F3E" w:rsidRPr="00123A90">
        <w:rPr>
          <w:rFonts w:ascii="Abadi" w:hAnsi="Abadi"/>
          <w:sz w:val="24"/>
          <w:szCs w:val="24"/>
        </w:rPr>
        <w:t xml:space="preserve"> </w:t>
      </w:r>
      <w:r w:rsidR="00734A0A" w:rsidRPr="00123A90">
        <w:rPr>
          <w:rFonts w:ascii="Abadi" w:hAnsi="Abadi"/>
          <w:sz w:val="24"/>
          <w:szCs w:val="24"/>
        </w:rPr>
        <w:t>meriah  dengan biaya miliar</w:t>
      </w:r>
      <w:r w:rsidR="00892E4C">
        <w:rPr>
          <w:rFonts w:ascii="Abadi" w:hAnsi="Abadi"/>
          <w:sz w:val="24"/>
          <w:szCs w:val="24"/>
          <w:lang w:val="en-US"/>
        </w:rPr>
        <w:t>an.</w:t>
      </w:r>
      <w:r w:rsidRPr="00123A90">
        <w:rPr>
          <w:rFonts w:ascii="Abadi" w:hAnsi="Abadi"/>
          <w:sz w:val="24"/>
          <w:szCs w:val="24"/>
        </w:rPr>
        <w:t xml:space="preserve">. </w:t>
      </w:r>
    </w:p>
    <w:p w14:paraId="57FB89C5" w14:textId="1627BCD2" w:rsidR="00BB2387" w:rsidRPr="00123A90" w:rsidRDefault="00892E4C">
      <w:pPr>
        <w:rPr>
          <w:rFonts w:ascii="Abadi" w:hAnsi="Abadi"/>
          <w:sz w:val="24"/>
          <w:szCs w:val="24"/>
        </w:rPr>
      </w:pPr>
      <w:proofErr w:type="spellStart"/>
      <w:r>
        <w:rPr>
          <w:rFonts w:ascii="Abadi" w:hAnsi="Abadi"/>
          <w:sz w:val="24"/>
          <w:szCs w:val="24"/>
          <w:lang w:val="en-US"/>
        </w:rPr>
        <w:t>Begitu</w:t>
      </w:r>
      <w:proofErr w:type="spellEnd"/>
      <w:r>
        <w:rPr>
          <w:rFonts w:ascii="Abadi" w:hAnsi="Abadi"/>
          <w:sz w:val="24"/>
          <w:szCs w:val="24"/>
          <w:lang w:val="en-US"/>
        </w:rPr>
        <w:t xml:space="preserve"> juga </w:t>
      </w:r>
      <w:proofErr w:type="spellStart"/>
      <w:r>
        <w:rPr>
          <w:rFonts w:ascii="Abadi" w:hAnsi="Abadi"/>
          <w:sz w:val="24"/>
          <w:szCs w:val="24"/>
          <w:lang w:val="en-US"/>
        </w:rPr>
        <w:t>dengan</w:t>
      </w:r>
      <w:proofErr w:type="spellEnd"/>
      <w:r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>
        <w:rPr>
          <w:rFonts w:ascii="Abadi" w:hAnsi="Abadi"/>
          <w:sz w:val="24"/>
          <w:szCs w:val="24"/>
          <w:lang w:val="en-US"/>
        </w:rPr>
        <w:t>wisuda</w:t>
      </w:r>
      <w:proofErr w:type="spellEnd"/>
      <w:r>
        <w:rPr>
          <w:rFonts w:ascii="Abadi" w:hAnsi="Abadi"/>
          <w:sz w:val="24"/>
          <w:szCs w:val="24"/>
          <w:lang w:val="en-US"/>
        </w:rPr>
        <w:t>.</w:t>
      </w:r>
      <w:r w:rsidR="00D047E1" w:rsidRPr="00123A90">
        <w:rPr>
          <w:rFonts w:ascii="Abadi" w:hAnsi="Abadi"/>
          <w:sz w:val="24"/>
          <w:szCs w:val="24"/>
        </w:rPr>
        <w:t xml:space="preserve"> A</w:t>
      </w:r>
      <w:r w:rsidR="00B53F3E" w:rsidRPr="00123A90">
        <w:rPr>
          <w:rFonts w:ascii="Abadi" w:hAnsi="Abadi"/>
          <w:sz w:val="24"/>
          <w:szCs w:val="24"/>
        </w:rPr>
        <w:t>da perguruan tinggi yang wisudanya</w:t>
      </w:r>
      <w:r w:rsidR="00053304"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 w:rsidR="00053304">
        <w:rPr>
          <w:rFonts w:ascii="Abadi" w:hAnsi="Abadi"/>
          <w:sz w:val="24"/>
          <w:szCs w:val="24"/>
          <w:lang w:val="en-US"/>
        </w:rPr>
        <w:t>cukup</w:t>
      </w:r>
      <w:proofErr w:type="spellEnd"/>
      <w:r w:rsidR="00B53F3E" w:rsidRPr="00123A90">
        <w:rPr>
          <w:rFonts w:ascii="Abadi" w:hAnsi="Abadi"/>
          <w:sz w:val="24"/>
          <w:szCs w:val="24"/>
        </w:rPr>
        <w:t xml:space="preserve"> sederhana</w:t>
      </w:r>
      <w:r w:rsidR="00053304">
        <w:rPr>
          <w:rFonts w:ascii="Abadi" w:hAnsi="Abadi"/>
          <w:sz w:val="24"/>
          <w:szCs w:val="24"/>
          <w:lang w:val="en-US"/>
        </w:rPr>
        <w:t>, c</w:t>
      </w:r>
      <w:r w:rsidR="00B53F3E" w:rsidRPr="00123A90">
        <w:rPr>
          <w:rFonts w:ascii="Abadi" w:hAnsi="Abadi"/>
          <w:sz w:val="24"/>
          <w:szCs w:val="24"/>
        </w:rPr>
        <w:t xml:space="preserve">ontoh </w:t>
      </w:r>
      <w:r w:rsidR="00035A82" w:rsidRPr="00123A90">
        <w:rPr>
          <w:rFonts w:ascii="Abadi" w:hAnsi="Abadi"/>
          <w:sz w:val="24"/>
          <w:szCs w:val="24"/>
        </w:rPr>
        <w:t>IISIP Jakarta</w:t>
      </w:r>
      <w:r w:rsidR="00053304">
        <w:rPr>
          <w:rFonts w:ascii="Abadi" w:hAnsi="Abadi"/>
          <w:sz w:val="24"/>
          <w:szCs w:val="24"/>
          <w:lang w:val="en-US"/>
        </w:rPr>
        <w:t xml:space="preserve">. </w:t>
      </w:r>
      <w:proofErr w:type="spellStart"/>
      <w:r w:rsidR="00053304">
        <w:rPr>
          <w:rFonts w:ascii="Abadi" w:hAnsi="Abadi"/>
          <w:sz w:val="24"/>
          <w:szCs w:val="24"/>
          <w:lang w:val="en-US"/>
        </w:rPr>
        <w:t>Wisuda</w:t>
      </w:r>
      <w:proofErr w:type="spellEnd"/>
      <w:r w:rsidR="00053304">
        <w:rPr>
          <w:rFonts w:ascii="Abadi" w:hAnsi="Abadi"/>
          <w:sz w:val="24"/>
          <w:szCs w:val="24"/>
          <w:lang w:val="en-US"/>
        </w:rPr>
        <w:t xml:space="preserve"> di </w:t>
      </w:r>
      <w:proofErr w:type="spellStart"/>
      <w:r w:rsidR="00053304">
        <w:rPr>
          <w:rFonts w:ascii="Abadi" w:hAnsi="Abadi"/>
          <w:sz w:val="24"/>
          <w:szCs w:val="24"/>
          <w:lang w:val="en-US"/>
        </w:rPr>
        <w:t>sana</w:t>
      </w:r>
      <w:proofErr w:type="spellEnd"/>
      <w:r w:rsidR="00053304">
        <w:rPr>
          <w:rFonts w:ascii="Abadi" w:hAnsi="Abadi"/>
          <w:sz w:val="24"/>
          <w:szCs w:val="24"/>
          <w:lang w:val="en-US"/>
        </w:rPr>
        <w:t xml:space="preserve"> </w:t>
      </w:r>
      <w:r w:rsidR="00035A82" w:rsidRPr="00123A90">
        <w:rPr>
          <w:rFonts w:ascii="Abadi" w:hAnsi="Abadi"/>
          <w:sz w:val="24"/>
          <w:szCs w:val="24"/>
        </w:rPr>
        <w:t xml:space="preserve">cukup </w:t>
      </w:r>
      <w:proofErr w:type="spellStart"/>
      <w:r>
        <w:rPr>
          <w:rFonts w:ascii="Abadi" w:hAnsi="Abadi"/>
          <w:sz w:val="24"/>
          <w:szCs w:val="24"/>
          <w:lang w:val="en-US"/>
        </w:rPr>
        <w:t>diselenggrakan</w:t>
      </w:r>
      <w:proofErr w:type="spellEnd"/>
      <w:r>
        <w:rPr>
          <w:rFonts w:ascii="Abadi" w:hAnsi="Abadi"/>
          <w:sz w:val="24"/>
          <w:szCs w:val="24"/>
          <w:lang w:val="en-US"/>
        </w:rPr>
        <w:t xml:space="preserve"> </w:t>
      </w:r>
      <w:r w:rsidR="00035A82" w:rsidRPr="00123A90">
        <w:rPr>
          <w:rFonts w:ascii="Abadi" w:hAnsi="Abadi"/>
          <w:sz w:val="24"/>
          <w:szCs w:val="24"/>
        </w:rPr>
        <w:t xml:space="preserve"> di  </w:t>
      </w:r>
      <w:proofErr w:type="spellStart"/>
      <w:r>
        <w:rPr>
          <w:rFonts w:ascii="Abadi" w:hAnsi="Abadi"/>
          <w:sz w:val="24"/>
          <w:szCs w:val="24"/>
          <w:lang w:val="en-US"/>
        </w:rPr>
        <w:t>kampusnya</w:t>
      </w:r>
      <w:proofErr w:type="spellEnd"/>
      <w:r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>
        <w:rPr>
          <w:rFonts w:ascii="Abadi" w:hAnsi="Abadi"/>
          <w:sz w:val="24"/>
          <w:szCs w:val="24"/>
          <w:lang w:val="en-US"/>
        </w:rPr>
        <w:t>saja</w:t>
      </w:r>
      <w:proofErr w:type="spellEnd"/>
      <w:r>
        <w:rPr>
          <w:rFonts w:ascii="Abadi" w:hAnsi="Abadi"/>
          <w:sz w:val="24"/>
          <w:szCs w:val="24"/>
          <w:lang w:val="en-US"/>
        </w:rPr>
        <w:t xml:space="preserve">. </w:t>
      </w:r>
      <w:r w:rsidR="00035A82" w:rsidRPr="00123A90">
        <w:rPr>
          <w:rFonts w:ascii="Abadi" w:hAnsi="Abadi"/>
          <w:sz w:val="24"/>
          <w:szCs w:val="24"/>
        </w:rPr>
        <w:t xml:space="preserve"> </w:t>
      </w:r>
      <w:r w:rsidR="00B53F3E" w:rsidRPr="00123A90">
        <w:rPr>
          <w:rFonts w:ascii="Abadi" w:hAnsi="Abadi"/>
          <w:sz w:val="24"/>
          <w:szCs w:val="24"/>
        </w:rPr>
        <w:t>W</w:t>
      </w:r>
      <w:r w:rsidR="00035A82" w:rsidRPr="00123A90">
        <w:rPr>
          <w:rFonts w:ascii="Abadi" w:hAnsi="Abadi"/>
          <w:sz w:val="24"/>
          <w:szCs w:val="24"/>
        </w:rPr>
        <w:t>isudawan mengenakan batik</w:t>
      </w:r>
      <w:r>
        <w:rPr>
          <w:rFonts w:ascii="Abadi" w:hAnsi="Abadi"/>
          <w:sz w:val="24"/>
          <w:szCs w:val="24"/>
          <w:lang w:val="en-US"/>
        </w:rPr>
        <w:t>,</w:t>
      </w:r>
      <w:r w:rsidR="00B53F3E" w:rsidRPr="00123A90">
        <w:rPr>
          <w:rFonts w:ascii="Abadi" w:hAnsi="Abadi"/>
          <w:sz w:val="24"/>
          <w:szCs w:val="24"/>
        </w:rPr>
        <w:t xml:space="preserve"> wisudawati me</w:t>
      </w:r>
      <w:r>
        <w:rPr>
          <w:rFonts w:ascii="Abadi" w:hAnsi="Abadi"/>
          <w:sz w:val="24"/>
          <w:szCs w:val="24"/>
          <w:lang w:val="en-US"/>
        </w:rPr>
        <w:t>makai</w:t>
      </w:r>
      <w:r w:rsidR="00B53F3E" w:rsidRPr="00123A90">
        <w:rPr>
          <w:rFonts w:ascii="Abadi" w:hAnsi="Abadi"/>
          <w:sz w:val="24"/>
          <w:szCs w:val="24"/>
        </w:rPr>
        <w:t xml:space="preserve"> kebay</w:t>
      </w:r>
      <w:r w:rsidR="00D047E1" w:rsidRPr="00123A90">
        <w:rPr>
          <w:rFonts w:ascii="Abadi" w:hAnsi="Abadi"/>
          <w:sz w:val="24"/>
          <w:szCs w:val="24"/>
        </w:rPr>
        <w:t>a</w:t>
      </w:r>
      <w:r w:rsidR="00B53F3E" w:rsidRPr="00123A90">
        <w:rPr>
          <w:rFonts w:ascii="Abadi" w:hAnsi="Abadi"/>
          <w:sz w:val="24"/>
          <w:szCs w:val="24"/>
        </w:rPr>
        <w:t xml:space="preserve">, dan </w:t>
      </w:r>
      <w:r w:rsidR="00035A82" w:rsidRPr="00123A90">
        <w:rPr>
          <w:rFonts w:ascii="Abadi" w:hAnsi="Abadi"/>
          <w:sz w:val="24"/>
          <w:szCs w:val="24"/>
        </w:rPr>
        <w:t xml:space="preserve"> Senat Akademika </w:t>
      </w:r>
      <w:proofErr w:type="spellStart"/>
      <w:r>
        <w:rPr>
          <w:rFonts w:ascii="Abadi" w:hAnsi="Abadi"/>
          <w:sz w:val="24"/>
          <w:szCs w:val="24"/>
          <w:lang w:val="en-US"/>
        </w:rPr>
        <w:t>hanya</w:t>
      </w:r>
      <w:proofErr w:type="spellEnd"/>
      <w:r w:rsidR="00035A82" w:rsidRPr="00123A90">
        <w:rPr>
          <w:rFonts w:ascii="Abadi" w:hAnsi="Abadi"/>
          <w:sz w:val="24"/>
          <w:szCs w:val="24"/>
        </w:rPr>
        <w:t xml:space="preserve"> berbatik ria.  </w:t>
      </w:r>
      <w:r w:rsidR="00BB2387" w:rsidRPr="00123A90">
        <w:rPr>
          <w:rFonts w:ascii="Abadi" w:hAnsi="Abadi"/>
          <w:sz w:val="24"/>
          <w:szCs w:val="24"/>
        </w:rPr>
        <w:t>Begitu juga dengan Balai Pendidikan dan Pelatihan Penerbangan (BP3) Banyuwangi. Mereka melaksanakan wisuda menggunakan  Adat Using, adat yang dianut masyarakat Banyuwangi.</w:t>
      </w:r>
    </w:p>
    <w:p w14:paraId="67E1224E" w14:textId="05434C10" w:rsidR="00BB2387" w:rsidRPr="00123A90" w:rsidRDefault="00BB2387">
      <w:pPr>
        <w:rPr>
          <w:rFonts w:ascii="Abadi" w:hAnsi="Abadi"/>
          <w:sz w:val="24"/>
          <w:szCs w:val="24"/>
        </w:rPr>
      </w:pPr>
      <w:r w:rsidRPr="00123A90">
        <w:rPr>
          <w:rFonts w:ascii="Abadi" w:hAnsi="Abadi"/>
          <w:sz w:val="24"/>
          <w:szCs w:val="24"/>
        </w:rPr>
        <w:t>Namun banyak juga  perguruan tinggi</w:t>
      </w:r>
      <w:r w:rsidR="007A14E6" w:rsidRPr="00123A90">
        <w:rPr>
          <w:rFonts w:ascii="Abadi" w:hAnsi="Abadi"/>
          <w:sz w:val="24"/>
          <w:szCs w:val="24"/>
        </w:rPr>
        <w:t xml:space="preserve"> menyelenggarakan wisuda </w:t>
      </w:r>
      <w:r w:rsidR="00D047E1" w:rsidRPr="00123A90">
        <w:rPr>
          <w:rFonts w:ascii="Abadi" w:hAnsi="Abadi"/>
          <w:sz w:val="24"/>
          <w:szCs w:val="24"/>
        </w:rPr>
        <w:t>mewah,</w:t>
      </w:r>
      <w:r w:rsidR="007A14E6" w:rsidRPr="00123A90">
        <w:rPr>
          <w:rFonts w:ascii="Abadi" w:hAnsi="Abadi"/>
          <w:sz w:val="24"/>
          <w:szCs w:val="24"/>
        </w:rPr>
        <w:t xml:space="preserve"> lengkap dengan segala atribut </w:t>
      </w:r>
      <w:r w:rsidR="00D047E1" w:rsidRPr="00123A90">
        <w:rPr>
          <w:rFonts w:ascii="Abadi" w:hAnsi="Abadi"/>
          <w:sz w:val="24"/>
          <w:szCs w:val="24"/>
        </w:rPr>
        <w:t>k</w:t>
      </w:r>
      <w:r w:rsidR="007A14E6" w:rsidRPr="00123A90">
        <w:rPr>
          <w:rFonts w:ascii="Abadi" w:hAnsi="Abadi"/>
          <w:sz w:val="24"/>
          <w:szCs w:val="24"/>
        </w:rPr>
        <w:t>ebanggaan</w:t>
      </w:r>
      <w:r w:rsidR="00D047E1" w:rsidRPr="00123A90">
        <w:rPr>
          <w:rFonts w:ascii="Abadi" w:hAnsi="Abadi"/>
          <w:sz w:val="24"/>
          <w:szCs w:val="24"/>
        </w:rPr>
        <w:t xml:space="preserve"> dan serimonial meriah</w:t>
      </w:r>
      <w:r w:rsidR="007A14E6" w:rsidRPr="00123A90">
        <w:rPr>
          <w:rFonts w:ascii="Abadi" w:hAnsi="Abadi"/>
          <w:sz w:val="24"/>
          <w:szCs w:val="24"/>
        </w:rPr>
        <w:t xml:space="preserve">. </w:t>
      </w:r>
      <w:r w:rsidR="00734A0A" w:rsidRPr="00123A90">
        <w:rPr>
          <w:rFonts w:ascii="Abadi" w:hAnsi="Abadi"/>
          <w:sz w:val="24"/>
          <w:szCs w:val="24"/>
        </w:rPr>
        <w:t>Tak ada yang salah dengan kemewahan</w:t>
      </w:r>
      <w:r w:rsidR="007A14E6" w:rsidRPr="00123A90">
        <w:rPr>
          <w:rFonts w:ascii="Abadi" w:hAnsi="Abadi"/>
          <w:sz w:val="24"/>
          <w:szCs w:val="24"/>
        </w:rPr>
        <w:t xml:space="preserve">, asalkan </w:t>
      </w:r>
      <w:r w:rsidR="00D047E1" w:rsidRPr="00123A90">
        <w:rPr>
          <w:rFonts w:ascii="Abadi" w:hAnsi="Abadi"/>
          <w:sz w:val="24"/>
          <w:szCs w:val="24"/>
        </w:rPr>
        <w:t xml:space="preserve">para </w:t>
      </w:r>
      <w:r w:rsidR="007A14E6" w:rsidRPr="00123A90">
        <w:rPr>
          <w:rFonts w:ascii="Abadi" w:hAnsi="Abadi"/>
          <w:sz w:val="24"/>
          <w:szCs w:val="24"/>
        </w:rPr>
        <w:t xml:space="preserve">wisudawan  </w:t>
      </w:r>
      <w:r w:rsidR="00B53F3E" w:rsidRPr="00123A90">
        <w:rPr>
          <w:rFonts w:ascii="Abadi" w:hAnsi="Abadi"/>
          <w:sz w:val="24"/>
          <w:szCs w:val="24"/>
        </w:rPr>
        <w:t xml:space="preserve">tidak </w:t>
      </w:r>
      <w:r w:rsidR="007A14E6" w:rsidRPr="00123A90">
        <w:rPr>
          <w:rFonts w:ascii="Abadi" w:hAnsi="Abadi"/>
          <w:sz w:val="24"/>
          <w:szCs w:val="24"/>
        </w:rPr>
        <w:t xml:space="preserve">keberatan atas biaya yang harus dikeluarkan.  </w:t>
      </w:r>
      <w:r w:rsidR="00B53F3E" w:rsidRPr="00123A90">
        <w:rPr>
          <w:rFonts w:ascii="Abadi" w:hAnsi="Abadi"/>
          <w:sz w:val="24"/>
          <w:szCs w:val="24"/>
        </w:rPr>
        <w:t xml:space="preserve">Toh acara tersebut </w:t>
      </w:r>
      <w:r w:rsidR="00734A0A" w:rsidRPr="00123A90">
        <w:rPr>
          <w:rFonts w:ascii="Abadi" w:hAnsi="Abadi"/>
          <w:sz w:val="24"/>
          <w:szCs w:val="24"/>
        </w:rPr>
        <w:t>bisa mengukir</w:t>
      </w:r>
      <w:r w:rsidR="00B53F3E" w:rsidRPr="00123A90">
        <w:rPr>
          <w:rFonts w:ascii="Abadi" w:hAnsi="Abadi"/>
          <w:sz w:val="24"/>
          <w:szCs w:val="24"/>
        </w:rPr>
        <w:t xml:space="preserve"> kenangan mendalam bagi wisudawan. </w:t>
      </w:r>
    </w:p>
    <w:p w14:paraId="453A8A90" w14:textId="27B1E563" w:rsidR="00892E4C" w:rsidRDefault="00D047E1" w:rsidP="00B53F3E">
      <w:pPr>
        <w:rPr>
          <w:rFonts w:ascii="Abadi" w:hAnsi="Abadi"/>
          <w:sz w:val="24"/>
          <w:szCs w:val="24"/>
        </w:rPr>
      </w:pPr>
      <w:r w:rsidRPr="00123A90">
        <w:rPr>
          <w:rFonts w:ascii="Abadi" w:hAnsi="Abadi"/>
          <w:sz w:val="24"/>
          <w:szCs w:val="24"/>
        </w:rPr>
        <w:t>Penggunaan toga</w:t>
      </w:r>
      <w:r w:rsidR="00892E4C"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 w:rsidR="00892E4C">
        <w:rPr>
          <w:rFonts w:ascii="Abadi" w:hAnsi="Abadi"/>
          <w:sz w:val="24"/>
          <w:szCs w:val="24"/>
          <w:lang w:val="en-US"/>
        </w:rPr>
        <w:t>dalam</w:t>
      </w:r>
      <w:proofErr w:type="spellEnd"/>
      <w:r w:rsidR="00892E4C"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 w:rsidR="00892E4C">
        <w:rPr>
          <w:rFonts w:ascii="Abadi" w:hAnsi="Abadi"/>
          <w:sz w:val="24"/>
          <w:szCs w:val="24"/>
          <w:lang w:val="en-US"/>
        </w:rPr>
        <w:t>wisuda</w:t>
      </w:r>
      <w:proofErr w:type="spellEnd"/>
      <w:r w:rsidR="00892E4C"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 w:rsidR="00053304">
        <w:rPr>
          <w:rFonts w:ascii="Abadi" w:hAnsi="Abadi"/>
          <w:sz w:val="24"/>
          <w:szCs w:val="24"/>
          <w:lang w:val="en-US"/>
        </w:rPr>
        <w:t>tentu</w:t>
      </w:r>
      <w:proofErr w:type="spellEnd"/>
      <w:r w:rsidRPr="00123A90">
        <w:rPr>
          <w:rFonts w:ascii="Abadi" w:hAnsi="Abadi"/>
          <w:sz w:val="24"/>
          <w:szCs w:val="24"/>
        </w:rPr>
        <w:t xml:space="preserve"> penuh perlambang. J</w:t>
      </w:r>
      <w:r w:rsidR="00B53F3E" w:rsidRPr="00123A90">
        <w:rPr>
          <w:rFonts w:ascii="Abadi" w:hAnsi="Abadi"/>
          <w:sz w:val="24"/>
          <w:szCs w:val="24"/>
        </w:rPr>
        <w:t xml:space="preserve">ubah hitam </w:t>
      </w:r>
      <w:r w:rsidRPr="00123A90">
        <w:rPr>
          <w:rFonts w:ascii="Abadi" w:hAnsi="Abadi"/>
          <w:sz w:val="24"/>
          <w:szCs w:val="24"/>
        </w:rPr>
        <w:t xml:space="preserve">menandakan </w:t>
      </w:r>
      <w:r w:rsidR="00892E4C">
        <w:rPr>
          <w:rFonts w:ascii="Abadi" w:hAnsi="Abadi"/>
          <w:sz w:val="24"/>
          <w:szCs w:val="24"/>
          <w:lang w:val="en-US"/>
        </w:rPr>
        <w:t>para</w:t>
      </w:r>
      <w:r w:rsidR="00B53F3E" w:rsidRPr="00123A90">
        <w:rPr>
          <w:rFonts w:ascii="Abadi" w:hAnsi="Abadi"/>
          <w:sz w:val="24"/>
          <w:szCs w:val="24"/>
        </w:rPr>
        <w:t xml:space="preserve"> wisudawan telah </w:t>
      </w:r>
      <w:r w:rsidRPr="00123A90">
        <w:rPr>
          <w:rFonts w:ascii="Abadi" w:hAnsi="Abadi"/>
          <w:sz w:val="24"/>
          <w:szCs w:val="24"/>
        </w:rPr>
        <w:t>keluar dari dunia kegelapan</w:t>
      </w:r>
      <w:r w:rsidR="00892E4C">
        <w:rPr>
          <w:rFonts w:ascii="Abadi" w:hAnsi="Abadi"/>
          <w:sz w:val="24"/>
          <w:szCs w:val="24"/>
          <w:lang w:val="en-US"/>
        </w:rPr>
        <w:t xml:space="preserve">. </w:t>
      </w:r>
      <w:proofErr w:type="spellStart"/>
      <w:r w:rsidR="00892E4C">
        <w:rPr>
          <w:rFonts w:ascii="Abadi" w:hAnsi="Abadi"/>
          <w:sz w:val="24"/>
          <w:szCs w:val="24"/>
          <w:lang w:val="en-US"/>
        </w:rPr>
        <w:t>Mereka</w:t>
      </w:r>
      <w:proofErr w:type="spellEnd"/>
      <w:r w:rsidR="00892E4C"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 w:rsidR="00892E4C">
        <w:rPr>
          <w:rFonts w:ascii="Abadi" w:hAnsi="Abadi"/>
          <w:sz w:val="24"/>
          <w:szCs w:val="24"/>
          <w:lang w:val="en-US"/>
        </w:rPr>
        <w:t>dianggap</w:t>
      </w:r>
      <w:proofErr w:type="spellEnd"/>
      <w:r w:rsidR="00892E4C"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 w:rsidR="00892E4C">
        <w:rPr>
          <w:rFonts w:ascii="Abadi" w:hAnsi="Abadi"/>
          <w:sz w:val="24"/>
          <w:szCs w:val="24"/>
          <w:lang w:val="en-US"/>
        </w:rPr>
        <w:t>sudah</w:t>
      </w:r>
      <w:proofErr w:type="spellEnd"/>
      <w:r w:rsidRPr="00123A90">
        <w:rPr>
          <w:rFonts w:ascii="Abadi" w:hAnsi="Abadi"/>
          <w:sz w:val="24"/>
          <w:szCs w:val="24"/>
        </w:rPr>
        <w:t xml:space="preserve"> cukup bekal </w:t>
      </w:r>
      <w:proofErr w:type="spellStart"/>
      <w:r w:rsidR="00892E4C">
        <w:rPr>
          <w:rFonts w:ascii="Abadi" w:hAnsi="Abadi"/>
          <w:sz w:val="24"/>
          <w:szCs w:val="24"/>
          <w:lang w:val="en-US"/>
        </w:rPr>
        <w:t>untuk</w:t>
      </w:r>
      <w:proofErr w:type="spellEnd"/>
      <w:r w:rsidRPr="00123A90">
        <w:rPr>
          <w:rFonts w:ascii="Abadi" w:hAnsi="Abadi"/>
          <w:sz w:val="24"/>
          <w:szCs w:val="24"/>
        </w:rPr>
        <w:t xml:space="preserve"> </w:t>
      </w:r>
      <w:r w:rsidR="00B53F3E" w:rsidRPr="00123A90">
        <w:rPr>
          <w:rFonts w:ascii="Abadi" w:hAnsi="Abadi"/>
          <w:sz w:val="24"/>
          <w:szCs w:val="24"/>
        </w:rPr>
        <w:t xml:space="preserve">menyongsong masa depan gemilang. </w:t>
      </w:r>
      <w:r w:rsidRPr="00123A90">
        <w:rPr>
          <w:rFonts w:ascii="Abadi" w:hAnsi="Abadi"/>
          <w:sz w:val="24"/>
          <w:szCs w:val="24"/>
        </w:rPr>
        <w:t>Topi persegi melambangkan</w:t>
      </w:r>
      <w:r w:rsidR="00892E4C">
        <w:rPr>
          <w:rFonts w:ascii="Abadi" w:hAnsi="Abadi"/>
          <w:sz w:val="24"/>
          <w:szCs w:val="24"/>
          <w:lang w:val="en-US"/>
        </w:rPr>
        <w:t>,</w:t>
      </w:r>
      <w:r w:rsidRPr="00123A90">
        <w:rPr>
          <w:rFonts w:ascii="Abadi" w:hAnsi="Abadi"/>
          <w:sz w:val="24"/>
          <w:szCs w:val="24"/>
        </w:rPr>
        <w:t xml:space="preserve"> sebagai sarjana mereka tidak </w:t>
      </w:r>
      <w:proofErr w:type="spellStart"/>
      <w:r w:rsidR="00053304">
        <w:rPr>
          <w:rFonts w:ascii="Abadi" w:hAnsi="Abadi"/>
          <w:sz w:val="24"/>
          <w:szCs w:val="24"/>
          <w:lang w:val="en-US"/>
        </w:rPr>
        <w:t>boleh</w:t>
      </w:r>
      <w:proofErr w:type="spellEnd"/>
      <w:r w:rsidRPr="00123A90">
        <w:rPr>
          <w:rFonts w:ascii="Abadi" w:hAnsi="Abadi"/>
          <w:sz w:val="24"/>
          <w:szCs w:val="24"/>
        </w:rPr>
        <w:t xml:space="preserve"> </w:t>
      </w:r>
      <w:r w:rsidR="00B53F3E" w:rsidRPr="00123A90">
        <w:rPr>
          <w:rFonts w:ascii="Abadi" w:hAnsi="Abadi"/>
          <w:sz w:val="24"/>
          <w:szCs w:val="24"/>
        </w:rPr>
        <w:t>menggunakan 'kacamata kuda"</w:t>
      </w:r>
      <w:r w:rsidRPr="00123A90">
        <w:rPr>
          <w:rFonts w:ascii="Abadi" w:hAnsi="Abadi"/>
          <w:sz w:val="24"/>
          <w:szCs w:val="24"/>
        </w:rPr>
        <w:t xml:space="preserve"> dalam melihat persoalan. </w:t>
      </w:r>
      <w:r w:rsidR="00B53F3E" w:rsidRPr="00123A90">
        <w:rPr>
          <w:rFonts w:ascii="Abadi" w:hAnsi="Abadi"/>
          <w:sz w:val="24"/>
          <w:szCs w:val="24"/>
        </w:rPr>
        <w:t xml:space="preserve"> </w:t>
      </w:r>
      <w:proofErr w:type="spellStart"/>
      <w:r w:rsidR="00892E4C">
        <w:rPr>
          <w:rFonts w:ascii="Abadi" w:hAnsi="Abadi"/>
          <w:sz w:val="24"/>
          <w:szCs w:val="24"/>
          <w:lang w:val="en-US"/>
        </w:rPr>
        <w:t>Tapi</w:t>
      </w:r>
      <w:proofErr w:type="spellEnd"/>
      <w:r w:rsidR="00B53F3E" w:rsidRPr="00123A90">
        <w:rPr>
          <w:rFonts w:ascii="Abadi" w:hAnsi="Abadi"/>
          <w:sz w:val="24"/>
          <w:szCs w:val="24"/>
        </w:rPr>
        <w:t xml:space="preserve"> </w:t>
      </w:r>
      <w:r w:rsidR="00F1729C" w:rsidRPr="00123A90">
        <w:rPr>
          <w:rFonts w:ascii="Abadi" w:hAnsi="Abadi"/>
          <w:sz w:val="24"/>
          <w:szCs w:val="24"/>
        </w:rPr>
        <w:t xml:space="preserve">harus </w:t>
      </w:r>
      <w:r w:rsidR="00B53F3E" w:rsidRPr="00123A90">
        <w:rPr>
          <w:rFonts w:ascii="Abadi" w:hAnsi="Abadi"/>
          <w:sz w:val="24"/>
          <w:szCs w:val="24"/>
        </w:rPr>
        <w:t xml:space="preserve"> membuka diri pada berbagai sudut pandang</w:t>
      </w:r>
      <w:r w:rsidR="00053304">
        <w:rPr>
          <w:rFonts w:ascii="Abadi" w:hAnsi="Abadi"/>
          <w:sz w:val="24"/>
          <w:szCs w:val="24"/>
          <w:lang w:val="en-US"/>
        </w:rPr>
        <w:t xml:space="preserve">, </w:t>
      </w:r>
      <w:proofErr w:type="spellStart"/>
      <w:r w:rsidR="00053304">
        <w:rPr>
          <w:rFonts w:ascii="Abadi" w:hAnsi="Abadi"/>
          <w:sz w:val="24"/>
          <w:szCs w:val="24"/>
          <w:lang w:val="en-US"/>
        </w:rPr>
        <w:t>sehingga</w:t>
      </w:r>
      <w:proofErr w:type="spellEnd"/>
      <w:r w:rsidRPr="00123A90">
        <w:rPr>
          <w:rFonts w:ascii="Abadi" w:hAnsi="Abadi"/>
          <w:sz w:val="24"/>
          <w:szCs w:val="24"/>
        </w:rPr>
        <w:t xml:space="preserve"> </w:t>
      </w:r>
      <w:r w:rsidR="00B53F3E" w:rsidRPr="00123A90">
        <w:rPr>
          <w:rFonts w:ascii="Abadi" w:hAnsi="Abadi"/>
          <w:sz w:val="24"/>
          <w:szCs w:val="24"/>
        </w:rPr>
        <w:t xml:space="preserve">mampu mengkaji setiap persoalan dari berbagai segi secara </w:t>
      </w:r>
      <w:r w:rsidR="00734A0A" w:rsidRPr="00123A90">
        <w:rPr>
          <w:rFonts w:ascii="Abadi" w:hAnsi="Abadi"/>
          <w:sz w:val="24"/>
          <w:szCs w:val="24"/>
        </w:rPr>
        <w:t>mendalam</w:t>
      </w:r>
      <w:r w:rsidR="00B53F3E" w:rsidRPr="00123A90">
        <w:rPr>
          <w:rFonts w:ascii="Abadi" w:hAnsi="Abadi"/>
          <w:sz w:val="24"/>
          <w:szCs w:val="24"/>
        </w:rPr>
        <w:t>.</w:t>
      </w:r>
      <w:r w:rsidR="00F1729C" w:rsidRPr="00123A90">
        <w:rPr>
          <w:rFonts w:ascii="Abadi" w:hAnsi="Abadi"/>
          <w:sz w:val="24"/>
          <w:szCs w:val="24"/>
        </w:rPr>
        <w:t xml:space="preserve"> </w:t>
      </w:r>
    </w:p>
    <w:p w14:paraId="42EDFF13" w14:textId="20F41453" w:rsidR="00B53F3E" w:rsidRPr="00123A90" w:rsidRDefault="00F1729C" w:rsidP="00B53F3E">
      <w:pPr>
        <w:rPr>
          <w:rFonts w:ascii="Abadi" w:hAnsi="Abadi"/>
          <w:sz w:val="24"/>
          <w:szCs w:val="24"/>
        </w:rPr>
      </w:pPr>
      <w:r w:rsidRPr="00123A90">
        <w:rPr>
          <w:rFonts w:ascii="Abadi" w:hAnsi="Abadi"/>
          <w:sz w:val="24"/>
          <w:szCs w:val="24"/>
        </w:rPr>
        <w:t xml:space="preserve">Lalu </w:t>
      </w:r>
      <w:r w:rsidR="00B53F3E" w:rsidRPr="00123A90">
        <w:rPr>
          <w:rFonts w:ascii="Abadi" w:hAnsi="Abadi"/>
          <w:sz w:val="24"/>
          <w:szCs w:val="24"/>
        </w:rPr>
        <w:t xml:space="preserve"> pemindahan tali topi dari kiri ke kanan</w:t>
      </w:r>
      <w:r w:rsidR="00734A0A" w:rsidRPr="00123A90">
        <w:rPr>
          <w:rFonts w:ascii="Abadi" w:hAnsi="Abadi"/>
          <w:sz w:val="24"/>
          <w:szCs w:val="24"/>
        </w:rPr>
        <w:t xml:space="preserve"> melambangkan</w:t>
      </w:r>
      <w:r w:rsidR="00892E4C">
        <w:rPr>
          <w:rFonts w:ascii="Abadi" w:hAnsi="Abadi"/>
          <w:sz w:val="24"/>
          <w:szCs w:val="24"/>
          <w:lang w:val="en-US"/>
        </w:rPr>
        <w:t>,</w:t>
      </w:r>
      <w:r w:rsidR="00B53F3E" w:rsidRPr="00123A90">
        <w:rPr>
          <w:rFonts w:ascii="Abadi" w:hAnsi="Abadi"/>
          <w:sz w:val="24"/>
          <w:szCs w:val="24"/>
        </w:rPr>
        <w:t xml:space="preserve"> wisudawan harus lebih banyak memaksimalkan penggunaan otak kanan</w:t>
      </w:r>
      <w:r w:rsidR="00734A0A" w:rsidRPr="00123A90">
        <w:rPr>
          <w:rFonts w:ascii="Abadi" w:hAnsi="Abadi"/>
          <w:sz w:val="24"/>
          <w:szCs w:val="24"/>
        </w:rPr>
        <w:t>.</w:t>
      </w:r>
      <w:r w:rsidR="00B53F3E" w:rsidRPr="00123A90">
        <w:rPr>
          <w:rFonts w:ascii="Abadi" w:hAnsi="Abadi"/>
          <w:sz w:val="24"/>
          <w:szCs w:val="24"/>
        </w:rPr>
        <w:t xml:space="preserve"> Harus lebih banyak menggunakan </w:t>
      </w:r>
      <w:r w:rsidR="00B53F3E" w:rsidRPr="00123A90">
        <w:rPr>
          <w:rFonts w:ascii="Abadi" w:hAnsi="Abadi"/>
          <w:i/>
          <w:sz w:val="24"/>
          <w:szCs w:val="24"/>
        </w:rPr>
        <w:t>soft skill</w:t>
      </w:r>
      <w:r w:rsidR="00B53F3E" w:rsidRPr="00123A90">
        <w:rPr>
          <w:rFonts w:ascii="Abadi" w:hAnsi="Abadi"/>
          <w:sz w:val="24"/>
          <w:szCs w:val="24"/>
        </w:rPr>
        <w:t xml:space="preserve"> dibanding </w:t>
      </w:r>
      <w:r w:rsidR="00B53F3E" w:rsidRPr="00123A90">
        <w:rPr>
          <w:rFonts w:ascii="Abadi" w:hAnsi="Abadi"/>
          <w:i/>
          <w:sz w:val="24"/>
          <w:szCs w:val="24"/>
        </w:rPr>
        <w:t>hard skill</w:t>
      </w:r>
      <w:r w:rsidR="00053304">
        <w:rPr>
          <w:rFonts w:ascii="Abadi" w:hAnsi="Abadi"/>
          <w:sz w:val="24"/>
          <w:szCs w:val="24"/>
          <w:lang w:val="en-US"/>
        </w:rPr>
        <w:t xml:space="preserve">, </w:t>
      </w:r>
      <w:proofErr w:type="spellStart"/>
      <w:r w:rsidR="00053304">
        <w:rPr>
          <w:rFonts w:ascii="Abadi" w:hAnsi="Abadi"/>
          <w:sz w:val="24"/>
          <w:szCs w:val="24"/>
          <w:lang w:val="en-US"/>
        </w:rPr>
        <w:t>karena</w:t>
      </w:r>
      <w:proofErr w:type="spellEnd"/>
      <w:r w:rsidR="00053304"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 w:rsidR="00053304">
        <w:rPr>
          <w:rFonts w:ascii="Abadi" w:hAnsi="Abadi"/>
          <w:sz w:val="24"/>
          <w:szCs w:val="24"/>
          <w:lang w:val="en-US"/>
        </w:rPr>
        <w:t>kenyataannya</w:t>
      </w:r>
      <w:proofErr w:type="spellEnd"/>
      <w:r w:rsidR="00053304">
        <w:rPr>
          <w:rFonts w:ascii="Abadi" w:hAnsi="Abadi"/>
          <w:sz w:val="24"/>
          <w:szCs w:val="24"/>
          <w:lang w:val="en-US"/>
        </w:rPr>
        <w:t xml:space="preserve"> k</w:t>
      </w:r>
      <w:r w:rsidR="00B53F3E" w:rsidRPr="00123A90">
        <w:rPr>
          <w:rFonts w:ascii="Abadi" w:hAnsi="Abadi"/>
          <w:sz w:val="24"/>
          <w:szCs w:val="24"/>
        </w:rPr>
        <w:t>esuksesan seorang</w:t>
      </w:r>
      <w:r w:rsidR="00892E4C"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 w:rsidR="00892E4C">
        <w:rPr>
          <w:rFonts w:ascii="Abadi" w:hAnsi="Abadi"/>
          <w:sz w:val="24"/>
          <w:szCs w:val="24"/>
          <w:lang w:val="en-US"/>
        </w:rPr>
        <w:t>dalam</w:t>
      </w:r>
      <w:proofErr w:type="spellEnd"/>
      <w:r w:rsidR="00892E4C"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 w:rsidR="00892E4C">
        <w:rPr>
          <w:rFonts w:ascii="Abadi" w:hAnsi="Abadi"/>
          <w:sz w:val="24"/>
          <w:szCs w:val="24"/>
          <w:lang w:val="en-US"/>
        </w:rPr>
        <w:t>kehidupan</w:t>
      </w:r>
      <w:proofErr w:type="spellEnd"/>
      <w:r w:rsidR="00B53F3E" w:rsidRPr="00123A90">
        <w:rPr>
          <w:rFonts w:ascii="Abadi" w:hAnsi="Abadi"/>
          <w:sz w:val="24"/>
          <w:szCs w:val="24"/>
        </w:rPr>
        <w:t xml:space="preserve"> lebih banyak ditentukan oleh </w:t>
      </w:r>
      <w:r w:rsidRPr="00123A90">
        <w:rPr>
          <w:rFonts w:ascii="Abadi" w:hAnsi="Abadi"/>
          <w:sz w:val="24"/>
          <w:szCs w:val="24"/>
        </w:rPr>
        <w:t>penggunaan otak kanan.</w:t>
      </w:r>
    </w:p>
    <w:p w14:paraId="3F5F5598" w14:textId="023E761A" w:rsidR="00F1729C" w:rsidRPr="005727C2" w:rsidRDefault="00F1729C" w:rsidP="00F1729C">
      <w:pPr>
        <w:spacing w:after="0" w:line="240" w:lineRule="auto"/>
        <w:rPr>
          <w:rFonts w:ascii="Abadi" w:hAnsi="Abadi"/>
          <w:sz w:val="24"/>
          <w:szCs w:val="24"/>
          <w:lang w:val="en-US"/>
        </w:rPr>
      </w:pPr>
      <w:r w:rsidRPr="00123A90">
        <w:rPr>
          <w:rFonts w:ascii="Abadi" w:hAnsi="Abadi"/>
          <w:sz w:val="24"/>
          <w:szCs w:val="24"/>
        </w:rPr>
        <w:lastRenderedPageBreak/>
        <w:t xml:space="preserve">Namun yang perlu diingat, </w:t>
      </w:r>
      <w:r w:rsidR="005727C2">
        <w:rPr>
          <w:rFonts w:ascii="Abadi" w:hAnsi="Abadi"/>
          <w:sz w:val="24"/>
          <w:szCs w:val="24"/>
          <w:lang w:val="en-US"/>
        </w:rPr>
        <w:t>m</w:t>
      </w:r>
      <w:r w:rsidRPr="00123A90">
        <w:rPr>
          <w:rFonts w:ascii="Abadi" w:hAnsi="Abadi"/>
          <w:sz w:val="24"/>
          <w:szCs w:val="24"/>
        </w:rPr>
        <w:t xml:space="preserve">ewah dan meriahnya pesta  </w:t>
      </w:r>
      <w:r w:rsidR="00B3214F" w:rsidRPr="00123A90">
        <w:rPr>
          <w:rFonts w:ascii="Abadi" w:hAnsi="Abadi"/>
          <w:sz w:val="24"/>
          <w:szCs w:val="24"/>
        </w:rPr>
        <w:t xml:space="preserve">pernikahan bukan jamin langgengnya perkawinan. Begitu juga </w:t>
      </w:r>
      <w:r w:rsidR="005727C2">
        <w:rPr>
          <w:rFonts w:ascii="Abadi" w:hAnsi="Abadi"/>
          <w:sz w:val="24"/>
          <w:szCs w:val="24"/>
          <w:lang w:val="en-US"/>
        </w:rPr>
        <w:t>m</w:t>
      </w:r>
      <w:r w:rsidR="00B3214F" w:rsidRPr="00123A90">
        <w:rPr>
          <w:rFonts w:ascii="Abadi" w:hAnsi="Abadi"/>
          <w:sz w:val="24"/>
          <w:szCs w:val="24"/>
        </w:rPr>
        <w:t xml:space="preserve">eriahnya acara wisuda bukan jaminan </w:t>
      </w:r>
      <w:proofErr w:type="spellStart"/>
      <w:r w:rsidR="00123A90">
        <w:rPr>
          <w:rFonts w:ascii="Abadi" w:hAnsi="Abadi"/>
          <w:sz w:val="24"/>
          <w:szCs w:val="24"/>
          <w:lang w:val="en-US"/>
        </w:rPr>
        <w:t>sukse</w:t>
      </w:r>
      <w:r w:rsidR="00053304">
        <w:rPr>
          <w:rFonts w:ascii="Abadi" w:hAnsi="Abadi"/>
          <w:sz w:val="24"/>
          <w:szCs w:val="24"/>
          <w:lang w:val="en-US"/>
        </w:rPr>
        <w:t>nya</w:t>
      </w:r>
      <w:proofErr w:type="spellEnd"/>
      <w:r w:rsidR="00123A90">
        <w:rPr>
          <w:rFonts w:ascii="Abadi" w:hAnsi="Abadi"/>
          <w:sz w:val="24"/>
          <w:szCs w:val="24"/>
          <w:lang w:val="en-US"/>
        </w:rPr>
        <w:t xml:space="preserve"> </w:t>
      </w:r>
      <w:proofErr w:type="spellStart"/>
      <w:r w:rsidR="00123A90">
        <w:rPr>
          <w:rFonts w:ascii="Abadi" w:hAnsi="Abadi"/>
          <w:sz w:val="24"/>
          <w:szCs w:val="24"/>
          <w:lang w:val="en-US"/>
        </w:rPr>
        <w:t>kehidupan</w:t>
      </w:r>
      <w:proofErr w:type="spellEnd"/>
      <w:r w:rsidR="00B3214F" w:rsidRPr="00123A90">
        <w:rPr>
          <w:rFonts w:ascii="Abadi" w:hAnsi="Abadi"/>
          <w:sz w:val="24"/>
          <w:szCs w:val="24"/>
        </w:rPr>
        <w:t xml:space="preserve">. </w:t>
      </w:r>
    </w:p>
    <w:p w14:paraId="47636BF4" w14:textId="77777777" w:rsidR="00F1729C" w:rsidRPr="004A3DD8" w:rsidRDefault="00F1729C" w:rsidP="00B53F3E">
      <w:pPr>
        <w:rPr>
          <w:rFonts w:ascii="Abadi" w:hAnsi="Abadi"/>
        </w:rPr>
      </w:pPr>
    </w:p>
    <w:p w14:paraId="4C315146" w14:textId="77777777" w:rsidR="00B53F3E" w:rsidRPr="004A3DD8" w:rsidRDefault="00B53F3E">
      <w:pPr>
        <w:rPr>
          <w:rFonts w:ascii="Abadi" w:hAnsi="Abadi"/>
          <w:sz w:val="20"/>
          <w:szCs w:val="20"/>
        </w:rPr>
      </w:pPr>
    </w:p>
    <w:p w14:paraId="1B07B7E8" w14:textId="77777777" w:rsidR="00907967" w:rsidRPr="004A3DD8" w:rsidRDefault="00907967">
      <w:pPr>
        <w:rPr>
          <w:rFonts w:ascii="Abadi" w:hAnsi="Abadi"/>
          <w:sz w:val="20"/>
          <w:szCs w:val="20"/>
        </w:rPr>
      </w:pPr>
    </w:p>
    <w:p w14:paraId="12271215" w14:textId="77777777" w:rsidR="005C2CD2" w:rsidRPr="004A3DD8" w:rsidRDefault="005C2CD2">
      <w:pPr>
        <w:rPr>
          <w:rFonts w:ascii="Abadi" w:hAnsi="Abadi"/>
          <w:sz w:val="20"/>
          <w:szCs w:val="20"/>
        </w:rPr>
      </w:pPr>
    </w:p>
    <w:sectPr w:rsidR="005C2CD2" w:rsidRPr="004A3DD8" w:rsidSect="00483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2CD2"/>
    <w:rsid w:val="00035A82"/>
    <w:rsid w:val="00053304"/>
    <w:rsid w:val="00123A90"/>
    <w:rsid w:val="004838DF"/>
    <w:rsid w:val="004A3DD8"/>
    <w:rsid w:val="005727C2"/>
    <w:rsid w:val="005C2CD2"/>
    <w:rsid w:val="00734A0A"/>
    <w:rsid w:val="007A14E6"/>
    <w:rsid w:val="00866C50"/>
    <w:rsid w:val="00892E4C"/>
    <w:rsid w:val="00907967"/>
    <w:rsid w:val="00B3214F"/>
    <w:rsid w:val="00B53F3E"/>
    <w:rsid w:val="00BB2387"/>
    <w:rsid w:val="00D047E1"/>
    <w:rsid w:val="00E43A95"/>
    <w:rsid w:val="00F1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477E"/>
  <w15:docId w15:val="{3AF0938C-F951-4730-A162-379605E5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abdurrahman.jemat</cp:lastModifiedBy>
  <cp:revision>5</cp:revision>
  <dcterms:created xsi:type="dcterms:W3CDTF">2017-04-20T09:08:00Z</dcterms:created>
  <dcterms:modified xsi:type="dcterms:W3CDTF">2020-06-23T03:02:00Z</dcterms:modified>
</cp:coreProperties>
</file>